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5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കുളക്കരയിലെ രോഗിയായ മനുഷ്യൻ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7: യേശു കർത്താവും രക്ഷകനും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പുത്രനായ യേശു പിതാവായ ദൈവത്തിനു തുല്യനാണെന്നും അവന് ദൈവിക ശക്തി പ്രയോഗിക്കാൻ കഴിയുമെന്നും കുട്ടികൾക്കു കാണിച്ചുകൊടുക്കുക.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5:1-18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1:4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[വചന]ത്തിൽ … ജീവൻ ഉണ്ടായിരുന്നു; ആ ജീവൻ മനുഷ്യർക്കു വെളിച്ചമായിരുന്നു.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എന്തെങ്കിലും ചെയ്യാൻ ശ്രമിച്ചിട്ട് അത് വളരെ ബുദ്ധിമുട്ടുള്ളതായി തെളിഞ്ഞതിനാൽ പല തവണ ശ്രമിക്കേണ്ടിവന്ന അനുഭവം നിങ്ങൾക്കുണ്ടായിട്ടുണ്ടോ? ഒരുപക്ഷേ നിങ്ങൾ ഏറെക്കുറെ ഉപേക്ഷിച്ചിരുന്നോ? ചെറിയ കുട്ടികൾക്ക് ഷൂസിന്റെ വള്ളി കെട്ടാൻ പലപ്പോഴും ബുദ്ധിമുട്ടു തോന്നുന്നതുപോലെ, ഒരു പ്രത്യേക ഉദാഹരണം ഉപയോഗിക്കുക.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ഏറെക്കുറെ പ്രത്യാശ കൈവിട്ട ഒരു മനുഷ്യനെ യേശു കണ്ടുമുട്ടി. </w:t>
      </w:r>
      <w:r>
        <w:rPr>
          <w:rFonts w:ascii="Nirmala UI" w:hAnsi="Nirmala UI" w:cs="Nirmala UI"/>
          <w:b/>
          <w:sz w:val="22"/>
        </w:rPr>
        <w:t xml:space="preserve">ആ മനുഷ്യൻ 30 വർഷം രോഗിയായിരുന്നതെങ്ങനെയെന്നും തനിക്കു സുഖമാകുമെന്ന പ്രത്യാശ ഏറെക്കുറെ കൈവിട്ടത് എന്തുകൊണ്ടെന്നും വിവരിക്കുക (5:2-5). ചിത്രം 5 കാണിക്കുക. </w:t>
      </w:r>
      <w:r>
        <w:rPr>
          <w:rFonts w:ascii="Nirmala UI" w:hAnsi="Nirmala UI" w:cs="Nirmala UI"/>
          <w:b w:val="0"/>
          <w:sz w:val="22"/>
        </w:rPr>
        <w:t xml:space="preserve">യേശു ഒരു ചോദ്യംകൊണ്ട് അവനെ വെല്ലുവിളിച്ചു (5:6).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തനിക്കു സുഖമാകണമെന്ന് ആഗ്രഹമുണ്ടെന്നും എന്നാൽ തന്നെ സഹായിക്കാൻ സുഹൃത്തുക്കളില്ലെന്നും ആ മനുഷ്യൻ യേശുവിനോടു പറഞ്ഞു. നടക്കാൻ കഴിയാത്ത ആ രോഗിയോട് എഴുന്നേൽക്കാൻ കല്പിച്ചുകൊണ്ട് യേശു മറുപടി പറഞ്ഞു. അവൻ എഴുന്നേറ്റു (5:7-9a)!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എന്നാൽ അവൻ ശബ്ബത്തിൽ, യഹൂദർ എല്ലാ ജോലിയും നിർത്തി ദൈവത്തെ ആരാധിക്കുന്ന ദിവസത്തിൽ, ആ മനുഷ്യനെ സൗഖ്യമാക്കിയതുകൊണ്ട് ചില മതനേതാക്കൾ യേശുവിനോടു കോപിച്ചു. ആ കോപിഷ്ഠരായ യഹൂദ നേതാക്കൾക്കു യേശുവിനെ കണ്ടെത്താൻ കഴിഞ്ഞില്ല, അതിനാൽ അവർ നിന്ന് സൗഖ്യം പ്രാപിച്ച മനുഷ്യനെ ചോദ്യം ചെയ്തു. തന്നെ സൗഖ്യമാക്കിയത് ആരെന്ന് അവന് യഥാർത്ഥത്തിൽ അറിയില്ലായിരുന്നു (5:9b-13).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പിന്നീട് യേശു അവനെ വീണ്ടും കണ്ടുമുട്ടി. ദൈവപുത്രനെ കണ്ടുമുട്ടിയതിനാൽ തന്റെ ജീവിതം മുഴുവൻ മാറണമെന്ന് സൗഖ്യം പ്രാപിച്ച ആ മനുഷ്യൻ അപ്പോൾ തിരിച്ചറിഞ്ഞു. യേശു അവനെ വീണ്ടും കണ്ടെത്തുമ്പോൾ അവൻ ദൈവാലയത്തിലായിരുന്നു; ഒരുപക്ഷേ സൗഖ്യം ലഭിച്ചതിന് ദൈവത്തിനു നന്ദി പറയുകയായിരിക്കാം (5:14).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പിതാവിന്റെയും പുത്രനായ യേശുവിന്റെയും പ്രവൃത്തികൾ തമ്മിൽ വ്യത്യാസമില്ലെന്ന് അംഗീകരിക്കാൻ കഴിയാത്തതിനാൽ യഹൂദ നേതാക്കൾ യേശുവിനോടു കോപിച്ചുകൊണ്ടിരുന്നു (5:16-18).</w:t>
      </w:r>
    </w:p>
    <w:p>
      <w:r>
        <w:rPr>
          <w:rFonts w:ascii="Nirmala UI" w:hAnsi="Nirmala UI" w:cs="Nirmala UI"/>
          <w:b w:val="0"/>
          <w:sz w:val="22"/>
        </w:rPr>
        <w:t xml:space="preserve">ദൈവം പരമാധികാരിയാണ്. എന്തെങ്കിലും സംഭവിക്കാനുള്ള ശരിയായ സമയം അവൻ എപ്പോഴും അറിയുന്നു. അവന്റെ പദ്ധതികളിൽ തെറ്റായ സമയമില്ല.</w:t>
      </w:r>
    </w:p>
    <w:p>
      <w:r>
        <w:rPr>
          <w:rFonts w:ascii="Nirmala UI" w:hAnsi="Nirmala UI" w:cs="Nirmala UI"/>
          <w:b w:val="0"/>
          <w:sz w:val="22"/>
        </w:rPr>
        <w:t xml:space="preserve">ശരിയായ സമയത്തുതന്നെ പുത്രനായ യേശുക്രിസ്തുവിനെ ലോകത്തിലേക്ക് അയച്ചതിന് പിതാവായ ദൈവത്തെ നമുക്കു സ്തുതിക്കാം. </w:t>
      </w:r>
      <w:r>
        <w:rPr>
          <w:rFonts w:ascii="Nirmala UI" w:hAnsi="Nirmala UI" w:cs="Nirmala UI"/>
          <w:b/>
          <w:sz w:val="22"/>
        </w:rPr>
        <w:t xml:space="preserve">സമയമുണ്ടെങ്കിൽ ദൈവത്തിന്റെ ആസൂത്രണത്തെക്കുറിച്ചുള്ള പാഠം 1 പരാമർശിക്കുക.</w:t>
      </w:r>
    </w:p>
    <w:p>
      <w:r>
        <w:rPr>
          <w:rFonts w:ascii="Nirmala UI" w:hAnsi="Nirmala UI" w:cs="Nirmala UI"/>
          <w:b w:val="0"/>
          <w:sz w:val="22"/>
        </w:rPr>
        <w:t xml:space="preserve">ദൈവം നിങ്ങളുടെ ഹൃദയത്തിൽ നട്ടിരിക്കുന്നു എന്നു നിങ്ങൾ വിശ്വസിക്കുന്ന, എന്നാൽ ഇതുവരെ നിറവേറിയിട്ടില്ലാത്ത ഒരു ആഗ്രഹം ഒരുപക്ഷേ ഉണ്ടാകാം. ഉപേക്ഷിക്കരുത്; ദൈവം തന്റെ പൂർണ്ണ സമയപ്രകാരം തന്റെ ശക്തി പ്രയോഗിക്കും.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5 – The Sick Man at the Pool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5 – The Sick Man at the Pool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